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65" w:rsidRDefault="00A13C64" w:rsidP="00A13C64">
      <w:pPr>
        <w:jc w:val="center"/>
        <w:rPr>
          <w:lang w:val="sr-Latn-BA"/>
        </w:rPr>
      </w:pPr>
      <w:r>
        <w:rPr>
          <w:lang w:val="sr-Latn-BA"/>
        </w:rPr>
        <w:t>Menadžment u socijalnom sektoru</w:t>
      </w:r>
    </w:p>
    <w:p w:rsidR="00A13C64" w:rsidRDefault="00BD7F7C" w:rsidP="00A13C64">
      <w:pPr>
        <w:jc w:val="center"/>
        <w:rPr>
          <w:lang w:val="sr-Latn-BA"/>
        </w:rPr>
      </w:pPr>
      <w:r>
        <w:rPr>
          <w:lang w:val="sr-Latn-BA"/>
        </w:rPr>
        <w:t>KOLOKVIJUM – 25</w:t>
      </w:r>
      <w:r w:rsidR="00A13C64">
        <w:rPr>
          <w:lang w:val="sr-Latn-BA"/>
        </w:rPr>
        <w:t>. april 2023.</w:t>
      </w:r>
    </w:p>
    <w:p w:rsidR="00A13C64" w:rsidRDefault="00A13C64" w:rsidP="00A13C64">
      <w:pPr>
        <w:pBdr>
          <w:bottom w:val="single" w:sz="4" w:space="1" w:color="auto"/>
        </w:pBdr>
        <w:jc w:val="center"/>
        <w:rPr>
          <w:lang w:val="sr-Latn-BA"/>
        </w:rPr>
      </w:pPr>
      <w:r>
        <w:rPr>
          <w:lang w:val="sr-Latn-BA"/>
        </w:rPr>
        <w:t>REZULTATI</w:t>
      </w:r>
    </w:p>
    <w:p w:rsidR="00A13C64" w:rsidRDefault="00A13C64" w:rsidP="00A13C64">
      <w:pPr>
        <w:jc w:val="center"/>
        <w:rPr>
          <w:lang w:val="sr-Latn-BA"/>
        </w:rPr>
      </w:pP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Nevane Todorović ------------------------------------------------------------------------------  16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Ana Pecelj ----------------------------------------------------------------------------------------  16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Nikolina Vukobratović -------------------------------------------------------------------------  16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Jovana Madić ------------------------------------------------------------------------------------  10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Kristaina Ivanović --------------------------------------------------------------------------------   1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Bojana Petrović -----------------------------------------------------------------------------------  11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Anđela Ožegović ---------------------------------------------------------------------------------  14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Milica Dangubić ----------------------------------------------------------------------------------  17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Anđela Medan ------------------------------------------------------------------------------------  17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Milica Nježić ---------------------------------------------------------------------------------------  12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Vanja Puljić -----------------------------------------------------------------------------------------  13</w:t>
      </w:r>
    </w:p>
    <w:p w:rsidR="00A13C64" w:rsidRDefault="00A13C64" w:rsidP="00A13C64">
      <w:pPr>
        <w:rPr>
          <w:lang w:val="sr-Latn-BA"/>
        </w:rPr>
      </w:pPr>
      <w:r>
        <w:rPr>
          <w:lang w:val="sr-Latn-BA"/>
        </w:rPr>
        <w:t>Jovana Stojanović ---------------------------------------------------------------------------------  13</w:t>
      </w:r>
    </w:p>
    <w:p w:rsidR="00A13C64" w:rsidRPr="00A13C64" w:rsidRDefault="00A13C64" w:rsidP="00A13C64">
      <w:pPr>
        <w:jc w:val="center"/>
        <w:rPr>
          <w:lang w:val="sr-Latn-BA"/>
        </w:rPr>
      </w:pPr>
    </w:p>
    <w:sectPr w:rsidR="00A13C64" w:rsidRPr="00A13C64" w:rsidSect="00E6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3C64"/>
    <w:rsid w:val="002A2EBE"/>
    <w:rsid w:val="00515865"/>
    <w:rsid w:val="00523998"/>
    <w:rsid w:val="00A11F72"/>
    <w:rsid w:val="00A12A63"/>
    <w:rsid w:val="00A13C64"/>
    <w:rsid w:val="00AC0F2E"/>
    <w:rsid w:val="00BD7F7C"/>
    <w:rsid w:val="00CD518F"/>
    <w:rsid w:val="00D34845"/>
    <w:rsid w:val="00DB6EEC"/>
    <w:rsid w:val="00E1680E"/>
    <w:rsid w:val="00E65AB7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 Lepir</dc:creator>
  <cp:lastModifiedBy>RC</cp:lastModifiedBy>
  <cp:revision>2</cp:revision>
  <dcterms:created xsi:type="dcterms:W3CDTF">2023-04-28T14:26:00Z</dcterms:created>
  <dcterms:modified xsi:type="dcterms:W3CDTF">2023-04-28T14:26:00Z</dcterms:modified>
</cp:coreProperties>
</file>